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E8B31" w14:textId="77777777" w:rsidR="002C5732" w:rsidRPr="00C85986" w:rsidRDefault="002C5732" w:rsidP="002648A9">
      <w:pPr>
        <w:spacing w:line="240" w:lineRule="auto"/>
        <w:jc w:val="center"/>
        <w:rPr>
          <w:sz w:val="26"/>
          <w:szCs w:val="26"/>
          <w:u w:val="single"/>
        </w:rPr>
      </w:pPr>
      <w:bookmarkStart w:id="0" w:name="_GoBack"/>
      <w:bookmarkEnd w:id="0"/>
      <w:r w:rsidRPr="00C85986">
        <w:rPr>
          <w:sz w:val="26"/>
          <w:szCs w:val="26"/>
          <w:u w:val="single"/>
        </w:rPr>
        <w:t>Woodlawn Beach Middle School</w:t>
      </w:r>
    </w:p>
    <w:p w14:paraId="39CE97EA" w14:textId="77777777" w:rsidR="002C5732" w:rsidRPr="00C85986" w:rsidRDefault="002C5732" w:rsidP="002648A9">
      <w:pPr>
        <w:spacing w:line="240" w:lineRule="auto"/>
        <w:jc w:val="center"/>
        <w:rPr>
          <w:sz w:val="26"/>
          <w:szCs w:val="26"/>
          <w:u w:val="single"/>
        </w:rPr>
      </w:pPr>
      <w:r w:rsidRPr="00C85986">
        <w:rPr>
          <w:sz w:val="26"/>
          <w:szCs w:val="26"/>
          <w:u w:val="single"/>
        </w:rPr>
        <w:t>Sixth Grade Math</w:t>
      </w:r>
    </w:p>
    <w:p w14:paraId="45A6BFED" w14:textId="77777777" w:rsidR="002C5732" w:rsidRPr="00C85986" w:rsidRDefault="002C5732" w:rsidP="002648A9">
      <w:pPr>
        <w:spacing w:line="240" w:lineRule="auto"/>
        <w:jc w:val="center"/>
        <w:rPr>
          <w:sz w:val="26"/>
          <w:szCs w:val="26"/>
          <w:u w:val="single"/>
        </w:rPr>
      </w:pPr>
      <w:r w:rsidRPr="00C85986">
        <w:rPr>
          <w:sz w:val="26"/>
          <w:szCs w:val="26"/>
          <w:u w:val="single"/>
        </w:rPr>
        <w:t>Mr. Nate Kramer</w:t>
      </w:r>
    </w:p>
    <w:p w14:paraId="291DD1B9" w14:textId="77777777" w:rsidR="002C5732" w:rsidRPr="00C85986" w:rsidRDefault="002C5732" w:rsidP="002648A9">
      <w:pPr>
        <w:spacing w:line="240" w:lineRule="auto"/>
        <w:jc w:val="center"/>
        <w:rPr>
          <w:sz w:val="26"/>
          <w:szCs w:val="26"/>
        </w:rPr>
      </w:pPr>
      <w:r w:rsidRPr="00C85986">
        <w:rPr>
          <w:sz w:val="26"/>
          <w:szCs w:val="26"/>
        </w:rPr>
        <w:t>Mr. Kramer’s Contact Information:</w:t>
      </w:r>
    </w:p>
    <w:p w14:paraId="364EE0D2" w14:textId="519B1DA5" w:rsidR="002C5732" w:rsidRPr="00C85986" w:rsidRDefault="00367B5D" w:rsidP="002648A9">
      <w:pPr>
        <w:spacing w:line="240" w:lineRule="auto"/>
        <w:jc w:val="center"/>
        <w:rPr>
          <w:sz w:val="26"/>
          <w:szCs w:val="26"/>
        </w:rPr>
      </w:pPr>
      <w:hyperlink r:id="rId7" w:history="1">
        <w:r w:rsidR="002C5732" w:rsidRPr="00C85986">
          <w:rPr>
            <w:rStyle w:val="Hyperlink"/>
            <w:sz w:val="26"/>
            <w:szCs w:val="26"/>
          </w:rPr>
          <w:t>kramern@santarosa.k12.fl.us</w:t>
        </w:r>
      </w:hyperlink>
      <w:r w:rsidR="002C5732" w:rsidRPr="00C85986">
        <w:rPr>
          <w:sz w:val="26"/>
          <w:szCs w:val="26"/>
        </w:rPr>
        <w:tab/>
        <w:t>850-934-4010 Ext. 601</w:t>
      </w:r>
    </w:p>
    <w:p w14:paraId="0B13ADC9" w14:textId="77777777" w:rsidR="002C5732" w:rsidRPr="00C85986" w:rsidRDefault="00367B5D" w:rsidP="002648A9">
      <w:pPr>
        <w:spacing w:line="240" w:lineRule="auto"/>
        <w:jc w:val="center"/>
        <w:rPr>
          <w:sz w:val="26"/>
          <w:szCs w:val="26"/>
        </w:rPr>
      </w:pPr>
      <w:hyperlink r:id="rId8" w:history="1">
        <w:r w:rsidR="002C5732" w:rsidRPr="00C85986">
          <w:rPr>
            <w:rStyle w:val="Hyperlink"/>
            <w:sz w:val="26"/>
            <w:szCs w:val="26"/>
          </w:rPr>
          <w:t>http://kramerswebsite.weebly.com</w:t>
        </w:r>
      </w:hyperlink>
    </w:p>
    <w:p w14:paraId="0CFEB52A" w14:textId="77777777" w:rsidR="002C5732" w:rsidRPr="00C85986" w:rsidRDefault="002C5732" w:rsidP="002C5732">
      <w:pPr>
        <w:rPr>
          <w:sz w:val="24"/>
          <w:szCs w:val="24"/>
        </w:rPr>
      </w:pPr>
      <w:r w:rsidRPr="00C85986">
        <w:rPr>
          <w:sz w:val="24"/>
          <w:szCs w:val="24"/>
        </w:rPr>
        <w:t>Dear Families,</w:t>
      </w:r>
    </w:p>
    <w:p w14:paraId="2278C821" w14:textId="5CC212EF" w:rsidR="002C5732" w:rsidRPr="00C85986" w:rsidRDefault="002C5732" w:rsidP="002C5732">
      <w:pPr>
        <w:rPr>
          <w:sz w:val="24"/>
          <w:szCs w:val="24"/>
        </w:rPr>
      </w:pPr>
      <w:r w:rsidRPr="00C85986">
        <w:rPr>
          <w:sz w:val="24"/>
          <w:szCs w:val="24"/>
        </w:rPr>
        <w:t xml:space="preserve">Welcome to Woodlawn Beach Middle School!  I am very excited to be your child’s math teacher this year.  This is my </w:t>
      </w:r>
      <w:r w:rsidR="0055291B">
        <w:rPr>
          <w:sz w:val="24"/>
          <w:szCs w:val="24"/>
        </w:rPr>
        <w:t>fourth</w:t>
      </w:r>
      <w:r w:rsidRPr="00C85986">
        <w:rPr>
          <w:sz w:val="24"/>
          <w:szCs w:val="24"/>
        </w:rPr>
        <w:t xml:space="preserve"> year teaching this course</w:t>
      </w:r>
      <w:r>
        <w:rPr>
          <w:sz w:val="24"/>
          <w:szCs w:val="24"/>
        </w:rPr>
        <w:t xml:space="preserve"> </w:t>
      </w:r>
      <w:r w:rsidRPr="00C85986">
        <w:rPr>
          <w:sz w:val="24"/>
          <w:szCs w:val="24"/>
        </w:rPr>
        <w:t xml:space="preserve">at WBMS, and I am looking forward to a </w:t>
      </w:r>
      <w:proofErr w:type="gramStart"/>
      <w:r w:rsidRPr="00C85986">
        <w:rPr>
          <w:sz w:val="24"/>
          <w:szCs w:val="24"/>
        </w:rPr>
        <w:t>great</w:t>
      </w:r>
      <w:proofErr w:type="gramEnd"/>
      <w:r w:rsidRPr="00C85986">
        <w:rPr>
          <w:sz w:val="24"/>
          <w:szCs w:val="24"/>
        </w:rPr>
        <w:t xml:space="preserve"> school year!  The skills and understandings that students will gain during the 6</w:t>
      </w:r>
      <w:r w:rsidRPr="00C85986">
        <w:rPr>
          <w:sz w:val="24"/>
          <w:szCs w:val="24"/>
          <w:vertAlign w:val="superscript"/>
        </w:rPr>
        <w:t>th</w:t>
      </w:r>
      <w:r w:rsidRPr="00C85986">
        <w:rPr>
          <w:sz w:val="24"/>
          <w:szCs w:val="24"/>
        </w:rPr>
        <w:t xml:space="preserve"> grade are very important for college and career readiness.  Many topics we cover this year will remain a major emphasis throughout middle school and into high school.</w:t>
      </w:r>
    </w:p>
    <w:p w14:paraId="21AAF0FC" w14:textId="7FE988A1" w:rsidR="002C5732" w:rsidRPr="00C85986" w:rsidRDefault="002C5732" w:rsidP="002C5732">
      <w:pPr>
        <w:autoSpaceDE w:val="0"/>
        <w:autoSpaceDN w:val="0"/>
        <w:adjustRightInd w:val="0"/>
        <w:spacing w:after="0" w:line="240" w:lineRule="auto"/>
        <w:jc w:val="both"/>
        <w:rPr>
          <w:rFonts w:eastAsia="UniversLTStd-Cn" w:cstheme="minorHAnsi"/>
          <w:sz w:val="24"/>
          <w:szCs w:val="24"/>
        </w:rPr>
      </w:pPr>
      <w:r w:rsidRPr="00C85986">
        <w:rPr>
          <w:rFonts w:eastAsia="UniversLTStd-Cn" w:cstheme="minorHAnsi"/>
          <w:sz w:val="24"/>
          <w:szCs w:val="24"/>
        </w:rPr>
        <w:t xml:space="preserve">We will be using the </w:t>
      </w:r>
      <w:r w:rsidR="00D67BEE">
        <w:rPr>
          <w:rFonts w:eastAsia="UniversLTStd-Cn" w:cstheme="minorHAnsi"/>
          <w:sz w:val="24"/>
          <w:szCs w:val="24"/>
        </w:rPr>
        <w:t>McGraw-Hill Florida Math</w:t>
      </w:r>
      <w:r w:rsidRPr="00C85986">
        <w:rPr>
          <w:rFonts w:eastAsia="UniversLTStd-Cn" w:cstheme="minorHAnsi"/>
          <w:sz w:val="24"/>
          <w:szCs w:val="24"/>
        </w:rPr>
        <w:t xml:space="preserve"> 6</w:t>
      </w:r>
      <w:r w:rsidRPr="00C85986">
        <w:rPr>
          <w:rFonts w:eastAsia="UniversLTStd-Cn" w:cstheme="minorHAnsi"/>
          <w:sz w:val="24"/>
          <w:szCs w:val="24"/>
          <w:vertAlign w:val="superscript"/>
        </w:rPr>
        <w:t>th</w:t>
      </w:r>
      <w:r w:rsidRPr="00C85986">
        <w:rPr>
          <w:rFonts w:eastAsia="UniversLTStd-Cn" w:cstheme="minorHAnsi"/>
          <w:sz w:val="24"/>
          <w:szCs w:val="24"/>
        </w:rPr>
        <w:t xml:space="preserve"> grade textbook this year.  </w:t>
      </w:r>
      <w:r w:rsidR="00D67BEE">
        <w:rPr>
          <w:rFonts w:eastAsia="UniversLTStd-Cn" w:cstheme="minorHAnsi"/>
          <w:sz w:val="24"/>
          <w:szCs w:val="24"/>
        </w:rPr>
        <w:t xml:space="preserve">The book is in the consumable format, and students will work through sections of the book. </w:t>
      </w:r>
      <w:r w:rsidR="00706581">
        <w:rPr>
          <w:rFonts w:eastAsia="UniversLTStd-Cn" w:cstheme="minorHAnsi"/>
          <w:sz w:val="24"/>
          <w:szCs w:val="24"/>
        </w:rPr>
        <w:t xml:space="preserve">  Students will have a section at a time in their folder. </w:t>
      </w:r>
      <w:r w:rsidR="00D67BEE">
        <w:rPr>
          <w:rFonts w:eastAsia="UniversLTStd-Cn" w:cstheme="minorHAnsi"/>
          <w:sz w:val="24"/>
          <w:szCs w:val="24"/>
        </w:rPr>
        <w:t xml:space="preserve"> The books will be stored in my classroom. </w:t>
      </w:r>
    </w:p>
    <w:p w14:paraId="35EBB483" w14:textId="77777777" w:rsidR="002C5732" w:rsidRPr="00C85986" w:rsidRDefault="002C5732" w:rsidP="002C5732">
      <w:pPr>
        <w:autoSpaceDE w:val="0"/>
        <w:autoSpaceDN w:val="0"/>
        <w:adjustRightInd w:val="0"/>
        <w:spacing w:after="0" w:line="240" w:lineRule="auto"/>
        <w:jc w:val="both"/>
        <w:rPr>
          <w:rFonts w:eastAsia="UniversLTStd-Cn" w:cstheme="minorHAnsi"/>
          <w:sz w:val="24"/>
          <w:szCs w:val="24"/>
        </w:rPr>
      </w:pPr>
    </w:p>
    <w:p w14:paraId="2E78CB93" w14:textId="77777777" w:rsidR="002C5732" w:rsidRPr="00C85986" w:rsidRDefault="002C5732" w:rsidP="002C5732">
      <w:pPr>
        <w:autoSpaceDE w:val="0"/>
        <w:autoSpaceDN w:val="0"/>
        <w:adjustRightInd w:val="0"/>
        <w:spacing w:after="0" w:line="240" w:lineRule="auto"/>
        <w:jc w:val="both"/>
        <w:rPr>
          <w:rFonts w:eastAsia="UniversLTStd-Cn" w:cstheme="minorHAnsi"/>
          <w:sz w:val="24"/>
          <w:szCs w:val="24"/>
        </w:rPr>
      </w:pPr>
    </w:p>
    <w:p w14:paraId="6B2692E7" w14:textId="77777777" w:rsidR="002C5732" w:rsidRPr="00C85986" w:rsidRDefault="002C5732" w:rsidP="002C5732">
      <w:pPr>
        <w:rPr>
          <w:b/>
          <w:sz w:val="24"/>
          <w:szCs w:val="24"/>
          <w:u w:val="single"/>
        </w:rPr>
      </w:pPr>
      <w:r w:rsidRPr="00C85986">
        <w:rPr>
          <w:b/>
          <w:sz w:val="24"/>
          <w:szCs w:val="24"/>
          <w:u w:val="single"/>
        </w:rPr>
        <w:t>Daily supplies needed for class</w:t>
      </w:r>
    </w:p>
    <w:p w14:paraId="41DE9337" w14:textId="77777777" w:rsidR="002C5732" w:rsidRPr="00C85986" w:rsidRDefault="002C5732" w:rsidP="002C5732">
      <w:pPr>
        <w:rPr>
          <w:sz w:val="24"/>
          <w:szCs w:val="24"/>
        </w:rPr>
      </w:pPr>
      <w:r w:rsidRPr="00C85986">
        <w:rPr>
          <w:sz w:val="24"/>
          <w:szCs w:val="24"/>
        </w:rPr>
        <w:t>-Student Planner</w:t>
      </w:r>
    </w:p>
    <w:p w14:paraId="12C28305" w14:textId="77777777" w:rsidR="002C5732" w:rsidRPr="00C85986" w:rsidRDefault="002C5732" w:rsidP="002C5732">
      <w:pPr>
        <w:rPr>
          <w:sz w:val="24"/>
          <w:szCs w:val="24"/>
        </w:rPr>
      </w:pPr>
      <w:r w:rsidRPr="00C85986">
        <w:rPr>
          <w:sz w:val="24"/>
          <w:szCs w:val="24"/>
        </w:rPr>
        <w:t xml:space="preserve">-Pencils (with eraser) </w:t>
      </w:r>
    </w:p>
    <w:p w14:paraId="4B2908B8" w14:textId="77777777" w:rsidR="002C5732" w:rsidRPr="00C85986" w:rsidRDefault="002C5732" w:rsidP="002C5732">
      <w:pPr>
        <w:rPr>
          <w:sz w:val="24"/>
          <w:szCs w:val="24"/>
        </w:rPr>
      </w:pPr>
      <w:r w:rsidRPr="00C85986">
        <w:rPr>
          <w:sz w:val="24"/>
          <w:szCs w:val="24"/>
        </w:rPr>
        <w:t>-Class folder/binder</w:t>
      </w:r>
    </w:p>
    <w:p w14:paraId="004053A3" w14:textId="39E11FC5" w:rsidR="002C5732" w:rsidRPr="00C85986" w:rsidRDefault="002C5732" w:rsidP="002C5732">
      <w:pPr>
        <w:rPr>
          <w:sz w:val="24"/>
          <w:szCs w:val="24"/>
        </w:rPr>
      </w:pPr>
      <w:r w:rsidRPr="00C85986">
        <w:rPr>
          <w:sz w:val="24"/>
          <w:szCs w:val="24"/>
        </w:rPr>
        <w:t>-Loose leaf paper</w:t>
      </w:r>
      <w:r w:rsidR="002648A9">
        <w:rPr>
          <w:sz w:val="24"/>
          <w:szCs w:val="24"/>
        </w:rPr>
        <w:t xml:space="preserve"> or a notebook/composition book</w:t>
      </w:r>
    </w:p>
    <w:p w14:paraId="3ED5510F" w14:textId="77777777" w:rsidR="002C5732" w:rsidRPr="00C85986" w:rsidRDefault="002C5732" w:rsidP="002C5732">
      <w:pPr>
        <w:rPr>
          <w:sz w:val="24"/>
          <w:szCs w:val="24"/>
        </w:rPr>
      </w:pPr>
    </w:p>
    <w:p w14:paraId="31A7FA93" w14:textId="77777777" w:rsidR="002C5732" w:rsidRPr="00C85986" w:rsidRDefault="002C5732" w:rsidP="002C5732">
      <w:pPr>
        <w:rPr>
          <w:b/>
          <w:sz w:val="24"/>
          <w:szCs w:val="24"/>
          <w:u w:val="single"/>
        </w:rPr>
      </w:pPr>
      <w:r w:rsidRPr="00C85986">
        <w:rPr>
          <w:sz w:val="24"/>
          <w:szCs w:val="24"/>
        </w:rPr>
        <w:t xml:space="preserve"> </w:t>
      </w:r>
      <w:r w:rsidRPr="00C85986">
        <w:rPr>
          <w:b/>
          <w:sz w:val="24"/>
          <w:szCs w:val="24"/>
          <w:u w:val="single"/>
        </w:rPr>
        <w:t>Grading Policy</w:t>
      </w:r>
    </w:p>
    <w:p w14:paraId="1444A169" w14:textId="77777777" w:rsidR="002C5732" w:rsidRPr="00C85986" w:rsidRDefault="002C5732" w:rsidP="002C5732">
      <w:pPr>
        <w:rPr>
          <w:b/>
          <w:sz w:val="24"/>
          <w:szCs w:val="24"/>
        </w:rPr>
      </w:pPr>
      <w:r w:rsidRPr="00C85986">
        <w:rPr>
          <w:b/>
          <w:sz w:val="24"/>
          <w:szCs w:val="24"/>
        </w:rPr>
        <w:t>10% Homework</w:t>
      </w:r>
    </w:p>
    <w:p w14:paraId="27F101FA" w14:textId="78A577AB" w:rsidR="002C5732" w:rsidRPr="00C85986" w:rsidRDefault="002C5732" w:rsidP="002C5732">
      <w:pPr>
        <w:rPr>
          <w:b/>
          <w:sz w:val="24"/>
          <w:szCs w:val="24"/>
        </w:rPr>
      </w:pPr>
      <w:r>
        <w:rPr>
          <w:b/>
          <w:sz w:val="24"/>
          <w:szCs w:val="24"/>
        </w:rPr>
        <w:t>2</w:t>
      </w:r>
      <w:r w:rsidR="00BB2285">
        <w:rPr>
          <w:b/>
          <w:sz w:val="24"/>
          <w:szCs w:val="24"/>
        </w:rPr>
        <w:t>5</w:t>
      </w:r>
      <w:r w:rsidRPr="00C85986">
        <w:rPr>
          <w:b/>
          <w:sz w:val="24"/>
          <w:szCs w:val="24"/>
        </w:rPr>
        <w:t>% Classwork and Participation</w:t>
      </w:r>
    </w:p>
    <w:p w14:paraId="63E59C93" w14:textId="77777777" w:rsidR="002C5732" w:rsidRPr="00C85986" w:rsidRDefault="002C5732" w:rsidP="002C5732">
      <w:pPr>
        <w:rPr>
          <w:b/>
          <w:sz w:val="24"/>
          <w:szCs w:val="24"/>
        </w:rPr>
      </w:pPr>
      <w:r w:rsidRPr="00C85986">
        <w:rPr>
          <w:b/>
          <w:sz w:val="24"/>
          <w:szCs w:val="24"/>
        </w:rPr>
        <w:t>25% Quizzes</w:t>
      </w:r>
    </w:p>
    <w:p w14:paraId="7AB49B8D" w14:textId="408B28E9" w:rsidR="002C5732" w:rsidRPr="00C85986" w:rsidRDefault="002C5732" w:rsidP="002C5732">
      <w:pPr>
        <w:rPr>
          <w:b/>
          <w:sz w:val="24"/>
          <w:szCs w:val="24"/>
        </w:rPr>
      </w:pPr>
      <w:r>
        <w:rPr>
          <w:b/>
          <w:sz w:val="24"/>
          <w:szCs w:val="24"/>
        </w:rPr>
        <w:t>4</w:t>
      </w:r>
      <w:r w:rsidR="00BB2285">
        <w:rPr>
          <w:b/>
          <w:sz w:val="24"/>
          <w:szCs w:val="24"/>
        </w:rPr>
        <w:t>0</w:t>
      </w:r>
      <w:r w:rsidRPr="00C85986">
        <w:rPr>
          <w:b/>
          <w:sz w:val="24"/>
          <w:szCs w:val="24"/>
        </w:rPr>
        <w:t>% Tests</w:t>
      </w:r>
    </w:p>
    <w:p w14:paraId="7DC05C7E" w14:textId="2585D0D6" w:rsidR="002C5732" w:rsidRDefault="002C5732" w:rsidP="002C5732">
      <w:pPr>
        <w:rPr>
          <w:sz w:val="24"/>
          <w:szCs w:val="24"/>
        </w:rPr>
      </w:pPr>
      <w:r w:rsidRPr="00C85986">
        <w:rPr>
          <w:sz w:val="24"/>
          <w:szCs w:val="24"/>
        </w:rPr>
        <w:lastRenderedPageBreak/>
        <w:t>Students will learn content in a variety of different ways, including lecture</w:t>
      </w:r>
      <w:r>
        <w:rPr>
          <w:sz w:val="24"/>
          <w:szCs w:val="24"/>
        </w:rPr>
        <w:t>s</w:t>
      </w:r>
      <w:r w:rsidRPr="00C85986">
        <w:rPr>
          <w:sz w:val="24"/>
          <w:szCs w:val="24"/>
        </w:rPr>
        <w:t>, videos,</w:t>
      </w:r>
      <w:r w:rsidR="00C90F00">
        <w:rPr>
          <w:sz w:val="24"/>
          <w:szCs w:val="24"/>
        </w:rPr>
        <w:t xml:space="preserve"> reading, and other</w:t>
      </w:r>
      <w:r w:rsidRPr="00C85986">
        <w:rPr>
          <w:sz w:val="24"/>
          <w:szCs w:val="24"/>
        </w:rPr>
        <w:t xml:space="preserve"> activities.   Through</w:t>
      </w:r>
      <w:r>
        <w:rPr>
          <w:sz w:val="24"/>
          <w:szCs w:val="24"/>
        </w:rPr>
        <w:t>out</w:t>
      </w:r>
      <w:r w:rsidRPr="00C85986">
        <w:rPr>
          <w:sz w:val="24"/>
          <w:szCs w:val="24"/>
        </w:rPr>
        <w:t xml:space="preserve"> the course of the year, assignments and projects may be given the value of an assignment from any of the four grading categories.  </w:t>
      </w:r>
    </w:p>
    <w:p w14:paraId="060A7B75" w14:textId="74C83BE3" w:rsidR="002F720A" w:rsidRPr="00C85986" w:rsidRDefault="002F720A" w:rsidP="002C5732">
      <w:pPr>
        <w:rPr>
          <w:sz w:val="24"/>
          <w:szCs w:val="24"/>
        </w:rPr>
      </w:pPr>
      <w:r>
        <w:rPr>
          <w:sz w:val="24"/>
          <w:szCs w:val="24"/>
        </w:rPr>
        <w:t>In the second and fourth quarters of the year, we will have a semester exam.  This exam will count as a test grade for those quarters, and will be factored in</w:t>
      </w:r>
      <w:r w:rsidR="002648A9">
        <w:rPr>
          <w:sz w:val="24"/>
          <w:szCs w:val="24"/>
        </w:rPr>
        <w:t>to</w:t>
      </w:r>
      <w:r>
        <w:rPr>
          <w:sz w:val="24"/>
          <w:szCs w:val="24"/>
        </w:rPr>
        <w:t xml:space="preserve"> that quarter’s grade.</w:t>
      </w:r>
      <w:r w:rsidR="00706581">
        <w:rPr>
          <w:sz w:val="24"/>
          <w:szCs w:val="24"/>
        </w:rPr>
        <w:t xml:space="preserve">  </w:t>
      </w:r>
      <w:r w:rsidR="00706581" w:rsidRPr="00C90F00">
        <w:rPr>
          <w:bCs/>
          <w:sz w:val="24"/>
          <w:szCs w:val="24"/>
        </w:rPr>
        <w:t>Language is being developed by the district regarding an absenteeism policy.  This policy will impact the method used to calculate semester grades.  We will communicate this policy as soon as it is finalized.</w:t>
      </w:r>
    </w:p>
    <w:p w14:paraId="57A939BE" w14:textId="76DE102B" w:rsidR="002C5732" w:rsidRPr="00C85986" w:rsidRDefault="002C5732" w:rsidP="002C5732">
      <w:pPr>
        <w:rPr>
          <w:sz w:val="24"/>
          <w:szCs w:val="24"/>
        </w:rPr>
      </w:pPr>
      <w:r w:rsidRPr="00C85986">
        <w:rPr>
          <w:sz w:val="24"/>
          <w:szCs w:val="24"/>
        </w:rPr>
        <w:t xml:space="preserve">Extra Credit problems will appear on many tests and quizzes.  I will also periodically give extra credit assignments.  </w:t>
      </w:r>
      <w:r w:rsidR="00C90F00">
        <w:rPr>
          <w:sz w:val="24"/>
          <w:szCs w:val="24"/>
        </w:rPr>
        <w:t xml:space="preserve">Students will </w:t>
      </w:r>
      <w:r w:rsidR="00F82FFB">
        <w:rPr>
          <w:sz w:val="24"/>
          <w:szCs w:val="24"/>
        </w:rPr>
        <w:t xml:space="preserve">sometimes </w:t>
      </w:r>
      <w:r w:rsidR="00C90F00">
        <w:rPr>
          <w:sz w:val="24"/>
          <w:szCs w:val="24"/>
        </w:rPr>
        <w:t>have</w:t>
      </w:r>
      <w:r w:rsidR="002648A9">
        <w:rPr>
          <w:sz w:val="24"/>
          <w:szCs w:val="24"/>
        </w:rPr>
        <w:t xml:space="preserve"> the opportunity to earn back </w:t>
      </w:r>
      <w:r w:rsidR="00C90F00">
        <w:rPr>
          <w:sz w:val="24"/>
          <w:szCs w:val="24"/>
        </w:rPr>
        <w:t xml:space="preserve">test points by doing test corrections. </w:t>
      </w:r>
    </w:p>
    <w:p w14:paraId="1219247D" w14:textId="77777777" w:rsidR="002C5732" w:rsidRPr="00C85986" w:rsidRDefault="002C5732" w:rsidP="002C5732">
      <w:pPr>
        <w:rPr>
          <w:b/>
          <w:sz w:val="24"/>
          <w:szCs w:val="24"/>
          <w:u w:val="single"/>
        </w:rPr>
      </w:pPr>
      <w:r w:rsidRPr="00C85986">
        <w:rPr>
          <w:b/>
          <w:sz w:val="24"/>
          <w:szCs w:val="24"/>
          <w:u w:val="single"/>
        </w:rPr>
        <w:t xml:space="preserve">Classroom Rules </w:t>
      </w:r>
    </w:p>
    <w:p w14:paraId="6999898D" w14:textId="77777777" w:rsidR="002C5732" w:rsidRPr="00C85986" w:rsidRDefault="002C5732" w:rsidP="002C5732">
      <w:pPr>
        <w:rPr>
          <w:sz w:val="24"/>
          <w:szCs w:val="24"/>
        </w:rPr>
      </w:pPr>
      <w:r w:rsidRPr="00C85986">
        <w:rPr>
          <w:sz w:val="24"/>
          <w:szCs w:val="24"/>
        </w:rPr>
        <w:t xml:space="preserve">Be a </w:t>
      </w:r>
      <w:r w:rsidRPr="00C85986">
        <w:rPr>
          <w:b/>
          <w:sz w:val="24"/>
          <w:szCs w:val="24"/>
        </w:rPr>
        <w:t>H</w:t>
      </w:r>
      <w:r w:rsidRPr="00C85986">
        <w:rPr>
          <w:sz w:val="24"/>
          <w:szCs w:val="24"/>
        </w:rPr>
        <w:t xml:space="preserve">elp </w:t>
      </w:r>
      <w:r w:rsidRPr="00C85986">
        <w:rPr>
          <w:b/>
          <w:sz w:val="24"/>
          <w:szCs w:val="24"/>
        </w:rPr>
        <w:t>E</w:t>
      </w:r>
      <w:r w:rsidRPr="00C85986">
        <w:rPr>
          <w:sz w:val="24"/>
          <w:szCs w:val="24"/>
        </w:rPr>
        <w:t xml:space="preserve">ncourage &amp; </w:t>
      </w:r>
      <w:r w:rsidRPr="00C85986">
        <w:rPr>
          <w:b/>
          <w:sz w:val="24"/>
          <w:szCs w:val="24"/>
        </w:rPr>
        <w:t>R</w:t>
      </w:r>
      <w:r w:rsidRPr="00C85986">
        <w:rPr>
          <w:sz w:val="24"/>
          <w:szCs w:val="24"/>
        </w:rPr>
        <w:t xml:space="preserve">espect </w:t>
      </w:r>
      <w:r w:rsidRPr="00C85986">
        <w:rPr>
          <w:b/>
          <w:sz w:val="24"/>
          <w:szCs w:val="24"/>
        </w:rPr>
        <w:t>O</w:t>
      </w:r>
      <w:r w:rsidRPr="00C85986">
        <w:rPr>
          <w:sz w:val="24"/>
          <w:szCs w:val="24"/>
        </w:rPr>
        <w:t>thers</w:t>
      </w:r>
    </w:p>
    <w:p w14:paraId="423EE4A0" w14:textId="77777777" w:rsidR="002C5732" w:rsidRPr="00C85986" w:rsidRDefault="002C5732" w:rsidP="002C5732">
      <w:pPr>
        <w:rPr>
          <w:sz w:val="24"/>
          <w:szCs w:val="24"/>
        </w:rPr>
      </w:pPr>
      <w:r w:rsidRPr="00C85986">
        <w:rPr>
          <w:sz w:val="24"/>
          <w:szCs w:val="24"/>
        </w:rPr>
        <w:t>Consequences for violating classroom rules:</w:t>
      </w:r>
    </w:p>
    <w:p w14:paraId="01D5B861" w14:textId="77777777" w:rsidR="002C5732" w:rsidRPr="00C85986" w:rsidRDefault="002C5732" w:rsidP="002C5732">
      <w:pPr>
        <w:rPr>
          <w:sz w:val="24"/>
          <w:szCs w:val="24"/>
        </w:rPr>
      </w:pPr>
      <w:r w:rsidRPr="00C85986">
        <w:rPr>
          <w:sz w:val="24"/>
          <w:szCs w:val="24"/>
        </w:rPr>
        <w:t>1</w:t>
      </w:r>
      <w:r w:rsidRPr="00C85986">
        <w:rPr>
          <w:sz w:val="24"/>
          <w:szCs w:val="24"/>
          <w:vertAlign w:val="superscript"/>
        </w:rPr>
        <w:t>st</w:t>
      </w:r>
      <w:r w:rsidRPr="00C85986">
        <w:rPr>
          <w:sz w:val="24"/>
          <w:szCs w:val="24"/>
        </w:rPr>
        <w:t xml:space="preserve"> Time</w:t>
      </w:r>
      <w:r>
        <w:rPr>
          <w:sz w:val="24"/>
          <w:szCs w:val="24"/>
        </w:rPr>
        <w:t>--</w:t>
      </w:r>
      <w:r w:rsidRPr="00C85986">
        <w:rPr>
          <w:sz w:val="24"/>
          <w:szCs w:val="24"/>
        </w:rPr>
        <w:t xml:space="preserve"> </w:t>
      </w:r>
      <w:r>
        <w:rPr>
          <w:sz w:val="24"/>
          <w:szCs w:val="24"/>
        </w:rPr>
        <w:t>V</w:t>
      </w:r>
      <w:r w:rsidRPr="00C85986">
        <w:rPr>
          <w:sz w:val="24"/>
          <w:szCs w:val="24"/>
        </w:rPr>
        <w:t>erbal warning from teacher</w:t>
      </w:r>
    </w:p>
    <w:p w14:paraId="7F0F0414" w14:textId="77777777" w:rsidR="002C5732" w:rsidRPr="00C85986" w:rsidRDefault="002C5732" w:rsidP="002C5732">
      <w:pPr>
        <w:rPr>
          <w:sz w:val="24"/>
          <w:szCs w:val="24"/>
        </w:rPr>
      </w:pPr>
      <w:r w:rsidRPr="00C85986">
        <w:rPr>
          <w:sz w:val="24"/>
          <w:szCs w:val="24"/>
        </w:rPr>
        <w:t>2</w:t>
      </w:r>
      <w:r w:rsidRPr="00C85986">
        <w:rPr>
          <w:sz w:val="24"/>
          <w:szCs w:val="24"/>
          <w:vertAlign w:val="superscript"/>
        </w:rPr>
        <w:t>nd</w:t>
      </w:r>
      <w:r>
        <w:rPr>
          <w:sz w:val="24"/>
          <w:szCs w:val="24"/>
        </w:rPr>
        <w:t xml:space="preserve"> Time--D</w:t>
      </w:r>
      <w:r w:rsidRPr="00C85986">
        <w:rPr>
          <w:sz w:val="24"/>
          <w:szCs w:val="24"/>
        </w:rPr>
        <w:t>iscipline assignment to be signed by a parent/guardian</w:t>
      </w:r>
    </w:p>
    <w:p w14:paraId="7E1C5EDD" w14:textId="77777777" w:rsidR="002C5732" w:rsidRPr="00C85986" w:rsidRDefault="002C5732" w:rsidP="002C5732">
      <w:pPr>
        <w:rPr>
          <w:sz w:val="24"/>
          <w:szCs w:val="24"/>
        </w:rPr>
      </w:pPr>
      <w:r w:rsidRPr="00C85986">
        <w:rPr>
          <w:sz w:val="24"/>
          <w:szCs w:val="24"/>
        </w:rPr>
        <w:t>3</w:t>
      </w:r>
      <w:r w:rsidRPr="00C85986">
        <w:rPr>
          <w:sz w:val="24"/>
          <w:szCs w:val="24"/>
          <w:vertAlign w:val="superscript"/>
        </w:rPr>
        <w:t>rd</w:t>
      </w:r>
      <w:r>
        <w:rPr>
          <w:sz w:val="24"/>
          <w:szCs w:val="24"/>
        </w:rPr>
        <w:t xml:space="preserve"> Time--</w:t>
      </w:r>
      <w:r w:rsidRPr="00C85986">
        <w:rPr>
          <w:sz w:val="24"/>
          <w:szCs w:val="24"/>
        </w:rPr>
        <w:t>Phone call home</w:t>
      </w:r>
    </w:p>
    <w:p w14:paraId="21702EE9" w14:textId="77777777" w:rsidR="002C5732" w:rsidRPr="00C85986" w:rsidRDefault="002C5732" w:rsidP="002C5732">
      <w:pPr>
        <w:rPr>
          <w:sz w:val="24"/>
          <w:szCs w:val="24"/>
        </w:rPr>
      </w:pPr>
      <w:r w:rsidRPr="00C85986">
        <w:rPr>
          <w:sz w:val="24"/>
          <w:szCs w:val="24"/>
        </w:rPr>
        <w:t>4</w:t>
      </w:r>
      <w:r w:rsidRPr="00C85986">
        <w:rPr>
          <w:sz w:val="24"/>
          <w:szCs w:val="24"/>
          <w:vertAlign w:val="superscript"/>
        </w:rPr>
        <w:t>th</w:t>
      </w:r>
      <w:r w:rsidRPr="00C85986">
        <w:rPr>
          <w:sz w:val="24"/>
          <w:szCs w:val="24"/>
        </w:rPr>
        <w:t xml:space="preserve"> Time </w:t>
      </w:r>
      <w:r>
        <w:rPr>
          <w:sz w:val="24"/>
          <w:szCs w:val="24"/>
        </w:rPr>
        <w:t>--</w:t>
      </w:r>
      <w:r w:rsidRPr="00C85986">
        <w:rPr>
          <w:sz w:val="24"/>
          <w:szCs w:val="24"/>
        </w:rPr>
        <w:t>Written Referral to the Dean’s office</w:t>
      </w:r>
    </w:p>
    <w:p w14:paraId="67C46667" w14:textId="77777777" w:rsidR="002C5732" w:rsidRDefault="002C5732" w:rsidP="002C5732">
      <w:pPr>
        <w:rPr>
          <w:sz w:val="24"/>
          <w:szCs w:val="24"/>
        </w:rPr>
      </w:pPr>
      <w:r w:rsidRPr="00C85986">
        <w:rPr>
          <w:sz w:val="24"/>
          <w:szCs w:val="24"/>
        </w:rPr>
        <w:t>---Major infractions (fighting, bullying, stealing, etc.) will always result in a referral</w:t>
      </w:r>
    </w:p>
    <w:p w14:paraId="4F1B5BB0" w14:textId="77777777" w:rsidR="00C90F00" w:rsidRDefault="00C90F00" w:rsidP="002C5732">
      <w:pPr>
        <w:rPr>
          <w:sz w:val="24"/>
          <w:szCs w:val="24"/>
        </w:rPr>
      </w:pPr>
    </w:p>
    <w:p w14:paraId="74995B60" w14:textId="30BC7038" w:rsidR="002C5732" w:rsidRPr="00C85986" w:rsidRDefault="002C5732" w:rsidP="002C5732">
      <w:pPr>
        <w:rPr>
          <w:sz w:val="24"/>
          <w:szCs w:val="24"/>
        </w:rPr>
      </w:pPr>
      <w:r>
        <w:rPr>
          <w:sz w:val="24"/>
          <w:szCs w:val="24"/>
        </w:rPr>
        <w:t xml:space="preserve"> </w:t>
      </w:r>
      <w:r w:rsidR="00C90F00">
        <w:rPr>
          <w:sz w:val="24"/>
          <w:szCs w:val="24"/>
        </w:rPr>
        <w:t xml:space="preserve">This </w:t>
      </w:r>
      <w:r w:rsidR="00F82FFB">
        <w:rPr>
          <w:sz w:val="24"/>
          <w:szCs w:val="24"/>
        </w:rPr>
        <w:t xml:space="preserve">letter </w:t>
      </w:r>
      <w:r w:rsidR="00830C40">
        <w:rPr>
          <w:sz w:val="24"/>
          <w:szCs w:val="24"/>
        </w:rPr>
        <w:t xml:space="preserve">   </w:t>
      </w:r>
      <w:r w:rsidR="00C90F00">
        <w:rPr>
          <w:sz w:val="24"/>
          <w:szCs w:val="24"/>
        </w:rPr>
        <w:t xml:space="preserve">will stay in student’s folder all year. </w:t>
      </w:r>
    </w:p>
    <w:p w14:paraId="3A536989" w14:textId="77777777" w:rsidR="002C5732" w:rsidRPr="00C85986" w:rsidRDefault="002C5732" w:rsidP="002C5732">
      <w:pPr>
        <w:rPr>
          <w:sz w:val="24"/>
          <w:szCs w:val="24"/>
        </w:rPr>
      </w:pPr>
      <w:r w:rsidRPr="00C85986">
        <w:rPr>
          <w:sz w:val="24"/>
          <w:szCs w:val="24"/>
        </w:rPr>
        <w:t>I have read and received Mr. Kramer’s parent letter</w:t>
      </w:r>
    </w:p>
    <w:p w14:paraId="2D0489C2" w14:textId="77777777" w:rsidR="002C5732" w:rsidRPr="00C85986" w:rsidRDefault="002C5732" w:rsidP="002C5732">
      <w:pPr>
        <w:rPr>
          <w:sz w:val="24"/>
          <w:szCs w:val="24"/>
        </w:rPr>
      </w:pPr>
      <w:r w:rsidRPr="00C85986">
        <w:rPr>
          <w:sz w:val="24"/>
          <w:szCs w:val="24"/>
        </w:rPr>
        <w:t>Student Name ______________________________ Student Signature____________________</w:t>
      </w:r>
    </w:p>
    <w:p w14:paraId="17B4C8C5" w14:textId="26F5FF16" w:rsidR="00AC4617" w:rsidRDefault="002C5732">
      <w:r w:rsidRPr="00C85986">
        <w:rPr>
          <w:sz w:val="24"/>
          <w:szCs w:val="24"/>
        </w:rPr>
        <w:t>Parent/Guardian Signature_______________________________ Date_____________</w:t>
      </w:r>
    </w:p>
    <w:sectPr w:rsidR="00AC4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UniversLTStd-Cn">
    <w:altName w:val="MS Gothic"/>
    <w:panose1 w:val="00000000000000000000"/>
    <w:charset w:val="80"/>
    <w:family w:val="swiss"/>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732"/>
    <w:rsid w:val="002648A9"/>
    <w:rsid w:val="002C5732"/>
    <w:rsid w:val="002F720A"/>
    <w:rsid w:val="00367B5D"/>
    <w:rsid w:val="004C4B83"/>
    <w:rsid w:val="004E77A0"/>
    <w:rsid w:val="0055291B"/>
    <w:rsid w:val="00706581"/>
    <w:rsid w:val="00830C40"/>
    <w:rsid w:val="008D6D30"/>
    <w:rsid w:val="008F6D48"/>
    <w:rsid w:val="00BB2285"/>
    <w:rsid w:val="00BD47E6"/>
    <w:rsid w:val="00C90F00"/>
    <w:rsid w:val="00D67BEE"/>
    <w:rsid w:val="00DD73BC"/>
    <w:rsid w:val="00F82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F2E65"/>
  <w15:chartTrackingRefBased/>
  <w15:docId w15:val="{64BCACC6-449C-4FEC-B38E-4CBD097FF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7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5732"/>
    <w:rPr>
      <w:color w:val="0563C1" w:themeColor="hyperlink"/>
      <w:u w:val="single"/>
    </w:rPr>
  </w:style>
  <w:style w:type="paragraph" w:styleId="BalloonText">
    <w:name w:val="Balloon Text"/>
    <w:basedOn w:val="Normal"/>
    <w:link w:val="BalloonTextChar"/>
    <w:uiPriority w:val="99"/>
    <w:semiHidden/>
    <w:unhideWhenUsed/>
    <w:rsid w:val="00C90F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F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ramerswebsite.weebly.com" TargetMode="External"/><Relationship Id="rId3" Type="http://schemas.openxmlformats.org/officeDocument/2006/relationships/customXml" Target="../customXml/item3.xml"/><Relationship Id="rId7" Type="http://schemas.openxmlformats.org/officeDocument/2006/relationships/hyperlink" Target="mailto:kramern@santarosa.k12.fl.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7F171044C7F84B8F065C65A88D127B" ma:contentTypeVersion="0" ma:contentTypeDescription="Create a new document." ma:contentTypeScope="" ma:versionID="82588fbc92ae231c2fa343038f9f3404">
  <xsd:schema xmlns:xsd="http://www.w3.org/2001/XMLSchema" xmlns:xs="http://www.w3.org/2001/XMLSchema" xmlns:p="http://schemas.microsoft.com/office/2006/metadata/properties" targetNamespace="http://schemas.microsoft.com/office/2006/metadata/properties" ma:root="true" ma:fieldsID="914e29035902c048511a704f66c417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016E10-1414-48BB-897D-2C2D2CA8E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CF31E14-9FCF-4233-AA53-2059084D00C4}">
  <ds:schemaRefs>
    <ds:schemaRef ds:uri="http://schemas.microsoft.com/sharepoint/v3/contenttype/forms"/>
  </ds:schemaRefs>
</ds:datastoreItem>
</file>

<file path=customXml/itemProps3.xml><?xml version="1.0" encoding="utf-8"?>
<ds:datastoreItem xmlns:ds="http://schemas.openxmlformats.org/officeDocument/2006/customXml" ds:itemID="{3B37153B-DAD4-4C9D-BF32-1D471E55E9D0}">
  <ds:schemaRefs>
    <ds:schemaRef ds:uri="http://purl.org/dc/elements/1.1/"/>
    <ds:schemaRef ds:uri="http://purl.org/dc/dcmitype/"/>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Santa Rosa County Schools</Company>
  <LinksUpToDate>false</LinksUpToDate>
  <CharactersWithSpaces>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Kramer, Nathaniel O.</dc:creator>
  <cp:keywords/>
  <dc:description/>
  <cp:lastModifiedBy>Kramer, Nathaniel O.</cp:lastModifiedBy>
  <cp:revision>2</cp:revision>
  <cp:lastPrinted>2015-08-14T15:17:00Z</cp:lastPrinted>
  <dcterms:created xsi:type="dcterms:W3CDTF">2015-08-17T19:36:00Z</dcterms:created>
  <dcterms:modified xsi:type="dcterms:W3CDTF">2015-08-17T19:36:00Z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0x0101003A7F171044C7F84B8F065C65A88D127B</vt:lpwstr>
  </property>
</Properties>
</file>